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  </w:t>
      </w:r>
      <w:r w:rsidRPr="008B10F7">
        <w:rPr>
          <w:rFonts w:ascii="Times New Roman" w:hAnsi="Times New Roman" w:cs="Times New Roman"/>
          <w:b/>
          <w:bCs/>
          <w:sz w:val="32"/>
          <w:szCs w:val="32"/>
          <w:lang w:val="sk-SK"/>
        </w:rPr>
        <w:t>Žiadosť o zápis dieťaťa do základnej školy</w:t>
      </w:r>
      <w:r w:rsidR="0071459D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bookmarkStart w:id="0" w:name="_GoBack"/>
      <w:bookmarkEnd w:id="0"/>
    </w:p>
    <w:p w:rsidR="00E9536A" w:rsidRPr="0081295B" w:rsidRDefault="00E9536A" w:rsidP="00E9536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(Protokol o zápise)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BA2896" w:rsidRDefault="00E9536A" w:rsidP="00E9536A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Podľa zákona č. 245/2008 Z. z. o výchove a vzdelávaní (školský zákon) a podľa  vyhlášky č. 320/2008 Z. z. o základnej škole v platnom znení, podpísaný zákonný zástupca (meno, priezvisko, titul):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žiadam o zapísanie svojho dieťaťa ( meno, priezvisko dieťaťa)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do 1. r</w:t>
      </w:r>
      <w:r w:rsidR="00506F54">
        <w:rPr>
          <w:rFonts w:ascii="Times New Roman" w:hAnsi="Times New Roman" w:cs="Times New Roman"/>
          <w:sz w:val="24"/>
          <w:szCs w:val="24"/>
          <w:lang w:val="sk-SK"/>
        </w:rPr>
        <w:t xml:space="preserve">očníka Základnej školy Nám. L. Novomeského 2 </w:t>
      </w:r>
      <w:r w:rsidRPr="008B10F7">
        <w:rPr>
          <w:rFonts w:ascii="Times New Roman" w:hAnsi="Times New Roman" w:cs="Times New Roman"/>
          <w:sz w:val="24"/>
          <w:szCs w:val="24"/>
          <w:lang w:val="sk-SK"/>
        </w:rPr>
        <w:t xml:space="preserve"> v Košiciach.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priezvisko: 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Dátum narodenia / rodné číslo: 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Okres narodenia 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Kraj narodenia : 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Národnosť: ......................................... Štátna príslušnosť: 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Názov materskej školy, ktorú dieťa navštevuje:............................................................</w:t>
      </w: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  <w:sectPr w:rsidR="00E9536A" w:rsidRPr="008B10F7" w:rsidSect="00BC61B0">
          <w:headerReference w:type="default" r:id="rId7"/>
          <w:footerReference w:type="default" r:id="rId8"/>
          <w:headerReference w:type="first" r:id="rId9"/>
          <w:footerReference w:type="first" r:id="rId10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page3"/>
      <w:bookmarkEnd w:id="1"/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69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</w:t>
      </w: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titul: 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  <w:rPr>
          <w:b/>
        </w:rPr>
      </w:pPr>
      <w:r w:rsidRPr="008B10F7">
        <w:t xml:space="preserve">                                                                    </w:t>
      </w:r>
      <w:r w:rsidRPr="008B10F7">
        <w:rPr>
          <w:b/>
        </w:rPr>
        <w:t xml:space="preserve"> ČESTNÉ  VYHLÁSENIE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vyhlasujem, že menované dieťa som nezapísal/a  do 1. ročníka na inú  základnú školu / špeciálnu školu/ a nie sú mi známe  iné závažné okolnosti, ktoré by ovplyvnili nástup a povinnú školskú dochádzku  dieťaťa.</w:t>
      </w: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 vyhlasujem, že  údaje, ktoré som poskytol/a,  sú pravdivé a úplné.</w:t>
      </w: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E9536A" w:rsidRPr="008B10F7" w:rsidRDefault="00E9536A" w:rsidP="00E9536A">
      <w:pPr>
        <w:pStyle w:val="Zarkazkladnhotextu"/>
        <w:ind w:left="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 xml:space="preserve">V Košiciach dňa ......................................                               </w:t>
      </w:r>
    </w:p>
    <w:p w:rsidR="00E9536A" w:rsidRPr="008B10F7" w:rsidRDefault="00E9536A" w:rsidP="00E9536A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E9536A" w:rsidRPr="008B10F7" w:rsidRDefault="00E9536A" w:rsidP="00E9536A">
      <w:pPr>
        <w:pStyle w:val="Zarkazkladnhotextu"/>
        <w:ind w:left="-720" w:right="-552"/>
      </w:pPr>
      <w:r w:rsidRPr="008B10F7">
        <w:t xml:space="preserve"> podpisy oboch zákonných zástupcov:         </w:t>
      </w:r>
    </w:p>
    <w:p w:rsidR="00E9536A" w:rsidRPr="008B10F7" w:rsidRDefault="00E9536A" w:rsidP="00E9536A">
      <w:pPr>
        <w:pStyle w:val="Zarkazkladnhotextu"/>
        <w:ind w:left="-720" w:right="-552"/>
      </w:pPr>
    </w:p>
    <w:p w:rsidR="00E9536A" w:rsidRPr="008B10F7" w:rsidRDefault="00E9536A" w:rsidP="00E9536A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E9536A" w:rsidRPr="008B10F7" w:rsidRDefault="00E9536A" w:rsidP="00E9536A">
      <w:pPr>
        <w:pStyle w:val="Zarkazkladnhotextu"/>
        <w:numPr>
          <w:ilvl w:val="0"/>
          <w:numId w:val="3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</w:p>
    <w:p w:rsidR="00E9536A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05DD0" w:rsidRDefault="00905DD0"/>
    <w:sectPr w:rsidR="00905DD0" w:rsidSect="009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1F" w:rsidRDefault="00E5731F">
      <w:pPr>
        <w:spacing w:after="0" w:line="240" w:lineRule="auto"/>
      </w:pPr>
      <w:r>
        <w:separator/>
      </w:r>
    </w:p>
  </w:endnote>
  <w:endnote w:type="continuationSeparator" w:id="0">
    <w:p w:rsidR="00E5731F" w:rsidRDefault="00E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1441"/>
      <w:docPartObj>
        <w:docPartGallery w:val="Page Numbers (Bottom of Page)"/>
        <w:docPartUnique/>
      </w:docPartObj>
    </w:sdtPr>
    <w:sdtContent>
      <w:p w:rsidR="008B10F7" w:rsidRDefault="00961849">
        <w:pPr>
          <w:pStyle w:val="Pta"/>
          <w:jc w:val="center"/>
        </w:pPr>
        <w:r>
          <w:fldChar w:fldCharType="begin"/>
        </w:r>
        <w:r w:rsidR="008B10F7">
          <w:instrText>PAGE   \* MERGEFORMAT</w:instrText>
        </w:r>
        <w:r>
          <w:fldChar w:fldCharType="separate"/>
        </w:r>
        <w:r w:rsidR="00936FA0" w:rsidRPr="00936FA0">
          <w:rPr>
            <w:noProof/>
            <w:lang w:val="sk-SK"/>
          </w:rPr>
          <w:t>2</w:t>
        </w:r>
        <w:r>
          <w:fldChar w:fldCharType="end"/>
        </w:r>
      </w:p>
    </w:sdtContent>
  </w:sdt>
  <w:p w:rsidR="008B10F7" w:rsidRDefault="008B10F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90955"/>
      <w:docPartObj>
        <w:docPartGallery w:val="Page Numbers (Bottom of Page)"/>
        <w:docPartUnique/>
      </w:docPartObj>
    </w:sdtPr>
    <w:sdtContent>
      <w:p w:rsidR="00936FA0" w:rsidRDefault="00936FA0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6FA0" w:rsidRDefault="00936F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1F" w:rsidRDefault="00E5731F">
      <w:pPr>
        <w:spacing w:after="0" w:line="240" w:lineRule="auto"/>
      </w:pPr>
      <w:r>
        <w:separator/>
      </w:r>
    </w:p>
  </w:footnote>
  <w:footnote w:type="continuationSeparator" w:id="0">
    <w:p w:rsidR="00E5731F" w:rsidRDefault="00E5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477780"/>
      <w:docPartObj>
        <w:docPartGallery w:val="Page Numbers (Top of Page)"/>
        <w:docPartUnique/>
      </w:docPartObj>
    </w:sdtPr>
    <w:sdtContent>
      <w:p w:rsidR="00BC61B0" w:rsidRDefault="00961849">
        <w:pPr>
          <w:pStyle w:val="Hlavika"/>
          <w:jc w:val="center"/>
        </w:pPr>
      </w:p>
    </w:sdtContent>
  </w:sdt>
  <w:p w:rsidR="00BC61B0" w:rsidRDefault="00E5731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B0" w:rsidRDefault="00E5731F">
    <w:pPr>
      <w:pStyle w:val="Hlavika"/>
      <w:jc w:val="center"/>
    </w:pPr>
  </w:p>
  <w:p w:rsidR="00BC61B0" w:rsidRDefault="00E5731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6A"/>
    <w:rsid w:val="000205F3"/>
    <w:rsid w:val="00221E6A"/>
    <w:rsid w:val="00506F54"/>
    <w:rsid w:val="005D17DF"/>
    <w:rsid w:val="0071459D"/>
    <w:rsid w:val="00851EC5"/>
    <w:rsid w:val="008A386E"/>
    <w:rsid w:val="008B10F7"/>
    <w:rsid w:val="00905DD0"/>
    <w:rsid w:val="00936FA0"/>
    <w:rsid w:val="00961849"/>
    <w:rsid w:val="009E219F"/>
    <w:rsid w:val="00E5731F"/>
    <w:rsid w:val="00E9536A"/>
    <w:rsid w:val="00E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6A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36A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E9536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953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536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0F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4</cp:revision>
  <cp:lastPrinted>2018-03-13T10:40:00Z</cp:lastPrinted>
  <dcterms:created xsi:type="dcterms:W3CDTF">2018-03-13T09:31:00Z</dcterms:created>
  <dcterms:modified xsi:type="dcterms:W3CDTF">2018-03-13T10:40:00Z</dcterms:modified>
</cp:coreProperties>
</file>